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青春印记  华中师范大学青年学子成长故事</w:t>
      </w:r>
    </w:p>
    <w:p>
      <w:r>
        <w:rPr>
          <w:rFonts w:ascii="宋体" w:hAnsi="宋体" w:eastAsia="宋体"/>
          <w:sz w:val="24"/>
        </w:rPr>
        <w:t>麻旎,王涛,张静,胡余映,陈凌继霄,赵凌云,郝芳华丛书,陈迪明执行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6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青春印记  华中师范大学青年学子成长故事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麻旎,王涛,张静,胡余映,陈凌继霄,赵凌云,郝芳华丛书,陈迪明执行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9787562296980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华中师范大学-共青团工作-概况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团的工作</w:t>
            </w:r>
          </w:p>
        </w:tc>
      </w:tr>
    </w:tbl>
    <w:p/>
    <w:p>
      <w:r>
        <w:t>本书出售、求购地址：https://www.jiaokey.com/book/detail/96366927.html</w:t>
      </w:r>
    </w:p>
    <w:p>
      <w:r>
        <w:t>更多团的工作图书推荐：https://www.jiaokey.com</w:t>
      </w:r>
    </w:p>
    <w:p>
      <w:r>
        <w:t>麻旎,王涛,张静,胡余映,陈凌继霄,赵凌云,郝芳华丛书,陈迪明执行 其他作品：https://www.jiaokey.com/tag/麻旎,王涛,张静,胡余映,陈凌继霄,赵凌云,郝芳华丛书,陈迪明执行.html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关键词搜索：https://www.jiaokey.com/tag/华中师范大学-共青团工作-概况.html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