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和合共生教育研究丛书  和悦英语</w:t>
      </w:r>
    </w:p>
    <w:p>
      <w:r>
        <w:rPr>
          <w:rFonts w:ascii="宋体" w:hAnsi="宋体" w:eastAsia="宋体"/>
          <w:sz w:val="24"/>
        </w:rPr>
        <w:t>湖州四中英语团队,徐来潮,沈旦,肖龙海总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和合共生教育研究丛书  和悦英语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湖州四中英语团队,徐来潮,沈旦,肖龙海总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9787308215763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和悦英语》基于对英语学科“育人价值”的深入拓展，在学校“和合共生”理念的引领下，为满足学生身心成长和健康发展的需求，英语教研组提出“和悦英语”教学活动观，即以“阅·悦·越”为英语教学活动的精神文化标识，融合课程知识与师生生命共同体，构建从英语学习体验中获得知识技能技巧、积极情感体验、心灵感悟慰藉和高阶思维发展的有效课堂，促使师生教学相长、共同成长进步，促进英语学科实践、学生发展核心素养落地，形成英语学科特色教研、教学与科研文化。</w:t>
      </w:r>
    </w:p>
    <w:p/>
    <w:p>
      <w:r>
        <w:t>本书出售、求购地址：https://www.jiaokey.com/book/detail/96366168.html</w:t>
      </w:r>
    </w:p>
    <w:p>
      <w:r>
        <w:t>更多各科教学法、教学参考书图书推荐：https://www.jiaokey.com</w:t>
      </w:r>
    </w:p>
    <w:p>
      <w:r>
        <w:t>湖州四中英语团队,徐来潮,沈旦,肖龙海总 其他作品：https://www.jiaokey.com/tag/湖州四中英语团队,徐来潮,沈旦,肖龙海总.html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