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书名：万物一体  善循人体写生作品集</w:t>
      </w:r>
    </w:p>
    <w:p>
      <w:r>
        <w:t>作者:徐善循著</w:t>
      </w:r>
    </w:p>
    <w:p>
      <w:r>
        <w:t>出版社:南昌：江西美术出版社</w:t>
      </w:r>
    </w:p>
    <w:p>
      <w:r>
        <w:t>出版日期：2018.01</w:t>
      </w:r>
    </w:p>
    <w:p>
      <w:r>
        <w:t>总页数：225</w:t>
      </w:r>
    </w:p>
    <w:p>
      <w:r>
        <w:t>更多请访问教客网:www.jiaokey.com</w:t>
      </w:r>
    </w:p>
    <w:p>
      <w:r>
        <w:t>万物一体  善循人体写生作品集评论地址：https://www.jiaokey.com/book/detail/96226343.html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