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书名：中华人民共和国国民经济和社会发展第十三个五年规划纲要</w:t>
      </w:r>
    </w:p>
    <w:p>
      <w:r>
        <w:t>作者：中央编译局译</w:t>
      </w:r>
    </w:p>
    <w:p>
      <w:r>
        <w:t>出版社：北京：中央编译出版社</w:t>
      </w:r>
    </w:p>
    <w:p>
      <w:r>
        <w:t>出版日期：2016.07</w:t>
      </w:r>
    </w:p>
    <w:p>
      <w:r>
        <w:t>总页数：323</w:t>
      </w:r>
    </w:p>
    <w:p>
      <w:r>
        <w:t>更多请访问教客网: www.jiaokey.com</w:t>
      </w:r>
    </w:p>
    <w:p>
      <w:r>
        <w:t>中华人民共和国国民经济和社会发展第十三个五年规划纲要 评论地址：https://www.jiaokey.com/book/detail/96105299.html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