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书名：金融第一帝国  罗斯柴尔德家族传</w:t>
      </w:r>
    </w:p>
    <w:p>
      <w:r>
        <w:t>作者：魏鸣仁编著</w:t>
      </w:r>
    </w:p>
    <w:p>
      <w:r>
        <w:t>出版社：武汉：华中科技大学出版社</w:t>
      </w:r>
    </w:p>
    <w:p>
      <w:r>
        <w:t>出版日期：2011.11</w:t>
      </w:r>
    </w:p>
    <w:p>
      <w:r>
        <w:t>总页数：226</w:t>
      </w:r>
    </w:p>
    <w:p>
      <w:r>
        <w:t>更多请访问教客网: www.jiaokey.com</w:t>
      </w:r>
    </w:p>
    <w:p>
      <w:r>
        <w:t>金融第一帝国  罗斯柴尔德家族传 评论地址：https://www.jiaokey.com/book/detail/96098350.html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