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书名：儿童成长加油站  短鼻象和大头狐传奇故事  森林商店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总页数：47</w:t>
      </w:r>
    </w:p>
    <w:p>
      <w:r>
        <w:t>更多请访问教客网: www.jiaokey.com</w:t>
      </w:r>
    </w:p>
    <w:p>
      <w:r>
        <w:t>儿童成长加油站  短鼻象和大头狐传奇故事  森林商店  英文 评论地址：https://www.jiaokey.com/book/detail/96068664.html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