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ENRICHMET PROGRAMS FOR COUPLES AND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ENRICHMET PROGRAMS FOR COUPLES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本书出售、求购地址：https://www.jiaokey.com/book/detail/40870772.html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关键词搜索：https://www.jiaokey.com/tag/STRUCTURED ENRICHMET PROGRAMS FOR COUPLES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