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Action-oriented decisions in ambulatory medicine.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Action-oriented decisions in ambulatory medicine.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本书出售、求购地址：https://www.jiaokey.com/book/detail/40686899.html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关键词搜索：https://www.jiaokey.com/tag/Action-oriented decisions in ambulatory medicine..html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