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physiology III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physiology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本书出售、求购地址：https://www.jiaokey.com/book/detail/40686336.html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关键词搜索：https://www.jiaokey.com/tag/Environmental physiology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