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続日本語の教え方の秘訣:『新日本語の基礎Ⅱ』のくわしい教案と教授法 下</w:t>
      </w:r>
    </w:p>
    <w:p>
      <w:r>
        <w:rPr>
          <w:rFonts w:ascii="宋体" w:hAnsi="宋体" w:eastAsia="宋体"/>
          <w:sz w:val="24"/>
        </w:rPr>
        <w:t>有馬俊子著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続日本語の教え方の秘訣:『新日本語の基礎Ⅱ』のくわしい教案と教授法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本书出售、求购地址：https://www.jiaokey.com/book/detail/40646729.html</w:t>
      </w:r>
    </w:p>
    <w:p>
      <w:r>
        <w:t>更多相关图书推荐：https://www.jiaokey.com</w:t>
      </w:r>
    </w:p>
    <w:p>
      <w:r>
        <w:t>有馬俊子著 其他作品：https://www.jiaokey.com/tag/有馬俊子著.html</w:t>
      </w:r>
    </w:p>
    <w:p>
      <w:r>
        <w:t>スリーエーネットワーク 出版图书：https://www.jiaokey.com/tag/スリーエーネットワーク.html</w:t>
      </w:r>
    </w:p>
    <w:p>
      <w:r>
        <w:t>关键词搜索：https://www.jiaokey.com/tag/続日本語の教え方の秘訣:『新日本語の基礎Ⅱ』のくわしい教案と教授法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