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Regionalization in Socialist and Post-Socialist Economies Common Economic Spaces of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Regionalization in Socialist and Post-Socialist Economies Common Economic Spaces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本书出售、求购地址：https://www.jiaokey.com/book/detail/40410890.html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关键词搜索：https://www.jiaokey.com/tag/Globalization and Regionalization in Socialist and Post-Socialist Economies Common Economic Spaces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