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Multiple Personality and the Disintegration of Literary Character From Oliver Goldsmith to Sylvia Plath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Multiple Personality and the Disintegration of Literary Character From Oliver Goldsmith to Sylvia Plath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本书出售、求购地址：https://www.jiaokey.com/book/detail/40364081.html</w:t>
      </w:r>
    </w:p>
    <w:p>
      <w:r>
        <w:t>更多相关图书推荐：https://www.jiaokey.com</w:t>
      </w:r>
    </w:p>
    <w:p>
      <w:r>
        <w:t>Edward Arnold 出版图书：https://www.jiaokey.com/tag/Edward Arnold.html</w:t>
      </w:r>
    </w:p>
    <w:p>
      <w:r>
        <w:t>关键词搜索：https://www.jiaokey.com/tag/Multiple Personality and the Disintegration of Literary Character From Oliver Goldsmith to Sylvia Plath.html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