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STATE-OF-THE-ART PROGRAM ON COMPOUND SEMICONDUCTORS 48 (SOTAPOCS 48)-AND-ZNO</w:t>
      </w:r>
    </w:p>
    <w:p>
      <w:r>
        <w:rPr>
          <w:rFonts w:ascii="宋体" w:hAnsi="宋体" w:eastAsia="宋体"/>
          <w:sz w:val="24"/>
        </w:rPr>
        <w:t>M.OVERBERG F.REN B.GILA H.OUYANG P.NAM L.-C.CHEN J.KIM J.ALROCHE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STATE-OF-THE-ART PROGRAM ON COMPOUND SEMICONDUCTORS 48 (SOTAPOCS 48)-AND-ZNO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M.OVERBERG F.REN B.GILA H.OUYANG P.NAM L.-C.CHEN J.KIM J.ALROCHE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本书出售、求购地址：https://www.jiaokey.com/book/detail/40276253.html</w:t>
      </w:r>
    </w:p>
    <w:p>
      <w:r>
        <w:t>更多相关图书推荐：https://www.jiaokey.com</w:t>
      </w:r>
    </w:p>
    <w:p>
      <w:r>
        <w:t>M.OVERBERG F.REN B.GILA H.OUYANG P.NAM L.-C.CHEN J.KIM J.ALROCHE 其他作品：https://www.jiaokey.com/tag/M.OVERBERG F.REN B.GILA H.OUYANG P.NAM L.-C.CHEN J.KIM J.ALROCHE.html</w:t>
      </w:r>
    </w:p>
    <w:p>
      <w:r>
        <w:t>关键词搜索：https://www.jiaokey.com/tag/STATE-OF-THE-ART PROGRAM ON COMPOUND SEMICONDUCTORS 48 (SOTAPOCS 48)-AND-ZNO.html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