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INSURANCE 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INSURANCE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本书出售、求购地址：https://www.jiaokey.com/book/detail/40140651.html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关键词搜索：https://www.jiaokey.com/tag/LIFE INSURANCE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