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嵌入式系统原理及移动机器人控制技术</w:t>
      </w:r>
    </w:p>
    <w:p>
      <w:r>
        <w:rPr>
          <w:rFonts w:ascii="宋体" w:hAnsi="宋体" w:eastAsia="宋体"/>
          <w:sz w:val="24"/>
        </w:rPr>
        <w:t>谢明山，贾伟，邓艳芳编著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嵌入式系统原理及移动机器人控制技术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谢明山，贾伟，邓艳芳编著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978-7-5689-4275-1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微型计算机-应用-移动式机器人-机器人控制-研究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将嵌入式系统开发与移动机器人技术有机的结合起来，主要讲述基于STM32F407的嵌入式原理及移动机器人控制技术，主要内容包括嵌入式系统原理（ARMCortex-M4处理器工作原理、STM32F407的定时中断原理、STM32F407的短...</w:t>
      </w:r>
    </w:p>
    <w:p/>
    <w:p>
      <w:r>
        <w:t>本书出售、求购地址：https://www.jiaokey.com/book/detail/15377181.html</w:t>
      </w:r>
    </w:p>
    <w:p>
      <w:r>
        <w:t>更多相关图书推荐：https://www.jiaokey.com</w:t>
      </w:r>
    </w:p>
    <w:p>
      <w:r>
        <w:t>谢明山，贾伟，邓艳芳编著 其他作品：https://www.jiaokey.com/tag/谢明山，贾伟，邓艳芳编著.html</w:t>
      </w:r>
    </w:p>
    <w:p>
      <w:r>
        <w:t>关键词搜索：https://www.jiaokey.com/tag/微型计算机-应用-移动式机器人-机器人控制-研究.html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