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日本美蕴精作选 喝茶的哲学</w:t>
      </w:r>
    </w:p>
    <w:p>
      <w:r>
        <w:rPr>
          <w:rFonts w:ascii="宋体" w:hAnsi="宋体" w:eastAsia="宋体"/>
          <w:sz w:val="24"/>
        </w:rPr>
        <w:t>（日）冈仓天心，太宰治，吉川英治著；张语铄译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日本美蕴精作选 喝茶的哲学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（日）冈仓天心，太宰治，吉川英治著；张语铄译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978-7-5726-0246-7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茶文化-日本-通俗读物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1.四个理解日本文化的关键词——侘寂、匠心、精进、幽玄侘寂的茶道——残缺之美，在无味中体味有味匠造的本心——回归生活的日常，无心之美是最美料理的精进——正视生命的饮食，生活一切皆是修行幽玄的建筑——建筑应该保持沉默，让光线与风为建筑表达2....</w:t>
      </w:r>
    </w:p>
    <w:p/>
    <w:p>
      <w:r>
        <w:t>本书出售、求购地址：https://www.jiaokey.com/book/detail/15083618.html</w:t>
      </w:r>
    </w:p>
    <w:p>
      <w:r>
        <w:t>更多相关图书推荐：https://www.jiaokey.com</w:t>
      </w:r>
    </w:p>
    <w:p>
      <w:r>
        <w:t>（日）冈仓天心，太宰治，吉川英治著；张语铄译 其他作品：https://www.jiaokey.com/tag/（日）冈仓天心，太宰治，吉川英治著；张语铄译.html</w:t>
      </w:r>
    </w:p>
    <w:p>
      <w:r>
        <w:t>关键词搜索：https://www.jiaokey.com/tag/茶文化-日本-通俗读物.html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