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髋关节置换术患者围手术期自我康复训练指引手册</w:t>
      </w:r>
    </w:p>
    <w:p>
      <w:r>
        <w:rPr>
          <w:rFonts w:ascii="宋体" w:hAnsi="宋体" w:eastAsia="宋体"/>
          <w:sz w:val="24"/>
        </w:rPr>
        <w:t>金艳，刘雪莲，黄英主编；熊鹰，张仲子，金铭副主编；金醒昉主审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髋关节置换术患者围手术期自我康复训练指引手册</w:t>
            </w:r>
          </w:p>
        </w:tc>
      </w:tr>
      <w:tr>
        <w:tc>
          <w:tcPr>
            <w:tcW w:type="dxa" w:w="4320"/>
          </w:tcPr>
          <w:p>
            <w:r>
              <w:t>作者</w:t>
            </w:r>
          </w:p>
        </w:tc>
        <w:tc>
          <w:tcPr>
            <w:tcW w:type="dxa" w:w="4320"/>
          </w:tcPr>
          <w:p>
            <w:r>
              <w:t>金艳，刘雪莲，黄英主编；熊鹰，张仲子，金铭副主编；金醒昉主审</w:t>
            </w:r>
          </w:p>
        </w:tc>
      </w:tr>
      <w:tr>
        <w:tc>
          <w:tcPr>
            <w:tcW w:type="dxa" w:w="4320"/>
          </w:tcPr>
          <w:p>
            <w:r>
              <w:t>出版社</w:t>
            </w:r>
          </w:p>
        </w:tc>
        <w:tc>
          <w:tcPr>
            <w:tcW w:type="dxa" w:w="4320"/>
          </w:tcPr>
          <w:p>
            <w:r/>
          </w:p>
        </w:tc>
      </w:tr>
      <w:tr>
        <w:tc>
          <w:tcPr>
            <w:tcW w:type="dxa" w:w="4320"/>
          </w:tcPr>
          <w:p>
            <w:r>
              <w:t>ISBN</w:t>
            </w:r>
          </w:p>
        </w:tc>
        <w:tc>
          <w:tcPr>
            <w:tcW w:type="dxa" w:w="4320"/>
          </w:tcPr>
          <w:p>
            <w:r>
              <w:t>978-7-5591-0690-2</w:t>
            </w:r>
          </w:p>
        </w:tc>
      </w:tr>
      <w:tr>
        <w:tc>
          <w:tcPr>
            <w:tcW w:type="dxa" w:w="4320"/>
          </w:tcPr>
          <w:p>
            <w:r>
              <w:t>出版日期</w:t>
            </w:r>
          </w:p>
        </w:tc>
        <w:tc>
          <w:tcPr>
            <w:tcW w:type="dxa" w:w="4320"/>
          </w:tcPr>
          <w:p>
            <w:r>
              <w:t>2018-03-01</w:t>
            </w:r>
          </w:p>
        </w:tc>
      </w:tr>
      <w:tr>
        <w:tc>
          <w:tcPr>
            <w:tcW w:type="dxa" w:w="4320"/>
          </w:tcPr>
          <w:p>
            <w:r>
              <w:t>页数</w:t>
            </w:r>
          </w:p>
        </w:tc>
        <w:tc>
          <w:tcPr>
            <w:tcW w:type="dxa" w:w="4320"/>
          </w:tcPr>
          <w:p>
            <w:r>
              <w:t>104</w:t>
            </w:r>
          </w:p>
        </w:tc>
      </w:tr>
      <w:tr>
        <w:tc>
          <w:tcPr>
            <w:tcW w:type="dxa" w:w="4320"/>
          </w:tcPr>
          <w:p>
            <w:r>
              <w:t>价格</w:t>
            </w:r>
          </w:p>
        </w:tc>
        <w:tc>
          <w:tcPr>
            <w:tcW w:type="dxa" w:w="4320"/>
          </w:tcPr>
          <w:p>
            <w:r>
              <w:t>32.00</w:t>
            </w:r>
          </w:p>
        </w:tc>
      </w:tr>
      <w:tr>
        <w:tc>
          <w:tcPr>
            <w:tcW w:type="dxa" w:w="4320"/>
          </w:tcPr>
          <w:p>
            <w:r>
              <w:t>关键词</w:t>
            </w:r>
          </w:p>
        </w:tc>
        <w:tc>
          <w:tcPr>
            <w:tcW w:type="dxa" w:w="4320"/>
          </w:tcPr>
          <w:p>
            <w:r>
              <w:t>髋关节置换术－围手术期－康复－手册</w:t>
            </w:r>
          </w:p>
        </w:tc>
      </w:tr>
      <w:tr>
        <w:tc>
          <w:tcPr>
            <w:tcW w:type="dxa" w:w="4320"/>
          </w:tcPr>
          <w:p>
            <w:r>
              <w:t>分类</w:t>
            </w:r>
          </w:p>
        </w:tc>
        <w:tc>
          <w:tcPr>
            <w:tcW w:type="dxa" w:w="4320"/>
          </w:tcPr>
          <w:p>
            <w:r/>
          </w:p>
        </w:tc>
      </w:tr>
    </w:tbl>
    <w:p/>
    <w:p>
      <w:pPr>
        <w:pStyle w:val="Heading1"/>
      </w:pPr>
      <w:r>
        <w:t>图书介绍</w:t>
      </w:r>
    </w:p>
    <w:p>
      <w:r>
        <w:t>本书分4个章节阐述了人工髋关节置换术、围手术期健康指导、康复指导、人工髋关节置换术后自我康复训练的基本知识等。我们根据自己的临床经验和体会，将围手术期患者的健康指导及手术后患者需进行的各项功能锻炼，拍成系列连贯图片，以指导人工髋关节置换术患者按图索骥，进行适当的围手术期功能锻炼。本书对广大骨科医师及护理人员指导人工髋关节置换术患者术后进行自我康复训练具有很好的借鉴价值。</w:t>
      </w:r>
    </w:p>
    <w:p/>
    <w:p>
      <w:r>
        <w:t>本书出售、求购地址：https://www.jiaokey.com/book/detail/14825559.html</w:t>
      </w:r>
    </w:p>
    <w:p>
      <w:r>
        <w:t>更多相关图书推荐：https://www.jiaokey.com</w:t>
      </w:r>
    </w:p>
    <w:p>
      <w:r>
        <w:t>金艳，刘雪莲，黄英主编；熊鹰，张仲子，金铭副主编；金醒昉主审 其他作品：https://www.jiaokey.com/tag/金艳，刘雪莲，黄英主编；熊鹰，张仲子，金铭副主编；金醒昉主审.html</w:t>
      </w:r>
    </w:p>
    <w:p>
      <w:r>
        <w:t>关键词搜索：https://www.jiaokey.com/tag/髋关节置换术－围手术期－康复－手册.html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