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条顿骑士团  一部军事史=THE  TEUTONIC  KNIGHTS:A  MILITARY  HISTORY</w:t>
      </w:r>
    </w:p>
    <w:p>
      <w:r>
        <w:rPr>
          <w:rFonts w:ascii="宋体" w:hAnsi="宋体" w:eastAsia="宋体"/>
          <w:sz w:val="24"/>
        </w:rPr>
        <w:t>（美）威廉·厄本著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条顿骑士团  一部军事史=THE  TEUTONIC  KNIGHTS:A  MILITARY 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（美）威廉·厄本著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本书出售、求购地址：https://www.jiaokey.com/book/detail/14741448.html</w:t>
      </w:r>
    </w:p>
    <w:p>
      <w:r>
        <w:t>更多相关图书推荐：https://www.jiaokey.com</w:t>
      </w:r>
    </w:p>
    <w:p>
      <w:r>
        <w:t>（美）威廉·厄本著 其他作品：https://www.jiaokey.com/tag/（美）威廉·厄本著.html</w:t>
      </w:r>
    </w:p>
    <w:p>
      <w:r>
        <w:t>关键词搜索：https://www.jiaokey.com/tag/条顿骑士团  一部军事史=THE  TEUTONIC  KNIGHTS:A  MILITARY 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