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11  民国二十年五月至八月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11  民国二十年五月至八月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本书出售、求购地址：https://www.jiaokey.com/book/detail/14698694.html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关键词搜索：https://www.jiaokey.com/tag/蒋中正总统档案  事略稿本  11  民国二十年五月至八月.html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