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书名：生态空间优化与环境治理  上海探索与实践</w:t>
      </w:r>
    </w:p>
    <w:p>
      <w:r>
        <w:t>作者:刘新宇，张真，雷一东等著</w:t>
      </w:r>
    </w:p>
    <w:p>
      <w:r>
        <w:t>出版社:上海：上海人民出版社</w:t>
      </w:r>
    </w:p>
    <w:p>
      <w:r>
        <w:t>出版日期：2019.01</w:t>
      </w:r>
    </w:p>
    <w:p>
      <w:r>
        <w:t>总页数：247</w:t>
      </w:r>
    </w:p>
    <w:p>
      <w:r>
        <w:t>更多请访问教客网:www.jiaokey.com</w:t>
      </w:r>
    </w:p>
    <w:p>
      <w:r>
        <w:t>生态空间优化与环境治理  上海探索与实践评论地址：https://www.jiaokey.com/book/detail/14585126.html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