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书名：新形势下图书馆服务与创新</w:t>
      </w:r>
    </w:p>
    <w:p>
      <w:r>
        <w:t>作者：陈三保编著</w:t>
      </w:r>
    </w:p>
    <w:p>
      <w:r>
        <w:t>出版社：昆明：云南科技出版社</w:t>
      </w:r>
    </w:p>
    <w:p>
      <w:r>
        <w:t>出版日期：2018.05</w:t>
      </w:r>
    </w:p>
    <w:p>
      <w:r>
        <w:t>总页数：238</w:t>
      </w:r>
    </w:p>
    <w:p>
      <w:r>
        <w:t>更多请访问教客网: www.jiaokey.com</w:t>
      </w:r>
    </w:p>
    <w:p>
      <w:r>
        <w:t>新形势下图书馆服务与创新 评论地址：https://www.jiaokey.com/book/detail/14559948.html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