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金风车快乐阅读  七色花  彩图注音版</w:t>
      </w:r>
    </w:p>
    <w:p>
      <w:r>
        <w:rPr>
          <w:rFonts w:ascii="宋体" w:hAnsi="宋体" w:eastAsia="宋体"/>
          <w:sz w:val="24"/>
        </w:rPr>
        <w:t>（俄）卡塔耶夫等著；韦苇译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金风车快乐阅读  七色花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（俄）卡塔耶夫等著；韦苇译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本书出售、求购地址：https://www.jiaokey.com/book/detail/14539960.html</w:t>
      </w:r>
    </w:p>
    <w:p>
      <w:r>
        <w:t>更多相关图书推荐：https://www.jiaokey.com</w:t>
      </w:r>
    </w:p>
    <w:p>
      <w:r>
        <w:t>（俄）卡塔耶夫等著；韦苇译 其他作品：https://www.jiaokey.com/tag/（俄）卡塔耶夫等著；韦苇译.html</w:t>
      </w:r>
    </w:p>
    <w:p>
      <w:r>
        <w:t>上海:少年儿童出版社,2019.01 出版图书：https://www.jiaokey.com/tag/上海:少年儿童出版社,2019.01.html</w:t>
      </w:r>
    </w:p>
    <w:p>
      <w:r>
        <w:t>关键词搜索：https://www.jiaokey.com/tag/童话-作品集-俄罗斯.html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