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书名：税法与财务法规新编</w:t>
      </w:r>
    </w:p>
    <w:p>
      <w:r>
        <w:t>作者：肖俊涛主编；王秀丽，肖超，姚丽萍，魏仁干副主编</w:t>
      </w:r>
    </w:p>
    <w:p>
      <w:r>
        <w:t>出版社：武汉：中国地质大学出版社</w:t>
      </w:r>
    </w:p>
    <w:p>
      <w:r>
        <w:t>出版日期：2005.03</w:t>
      </w:r>
    </w:p>
    <w:p>
      <w:r>
        <w:t>总页数：374</w:t>
      </w:r>
    </w:p>
    <w:p>
      <w:r>
        <w:t>更多请访问教客网: www.jiaokey.com</w:t>
      </w:r>
    </w:p>
    <w:p>
      <w:r>
        <w:t>税法与财务法规新编 评论地址：https://www.jiaokey.com/book/detail/14444538.html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