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书名：具有全球影响力的科技创新中心  格局与使命  2017浦江创新论坛</w:t>
      </w:r>
    </w:p>
    <w:p>
      <w:r>
        <w:t>作者：中国科学技术发展战略研究院编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具有全球影响力的科技创新中心  格局与使命  2017浦江创新论坛 评论地址：https://www.jiaokey.com/book/detail/14406512.html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