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书名：五彩田园  乡村建设与城乡统筹发展实践</w:t>
      </w:r>
    </w:p>
    <w:p>
      <w:r>
        <w:t>作者：钟毅主编</w:t>
      </w:r>
    </w:p>
    <w:p>
      <w:r>
        <w:t>出版社：南宁：广西科学技术出版社</w:t>
      </w:r>
    </w:p>
    <w:p>
      <w:r>
        <w:t>出版日期：2016.12</w:t>
      </w:r>
    </w:p>
    <w:p>
      <w:r>
        <w:t>总页数：148</w:t>
      </w:r>
    </w:p>
    <w:p>
      <w:r>
        <w:t>更多请访问教客网: www.jiaokey.com</w:t>
      </w:r>
    </w:p>
    <w:p>
      <w:r>
        <w:t>五彩田园  乡村建设与城乡统筹发展实践 评论地址：https://www.jiaokey.com/book/detail/14381623.html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