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书名：核心素养与学校变革</w:t>
      </w:r>
    </w:p>
    <w:p>
      <w:r>
        <w:t>作者：陈文强主编；许序修执行主编；罗俊明执行副主编</w:t>
      </w:r>
    </w:p>
    <w:p>
      <w:r>
        <w:t>出版社：厦门：厦门大学出版社</w:t>
      </w:r>
    </w:p>
    <w:p>
      <w:r>
        <w:t>出版日期：2016.11</w:t>
      </w:r>
    </w:p>
    <w:p>
      <w:r>
        <w:t>总页数：233</w:t>
      </w:r>
    </w:p>
    <w:p>
      <w:r>
        <w:t>更多请访问教客网: www.jiaokey.com</w:t>
      </w:r>
    </w:p>
    <w:p>
      <w:r>
        <w:t>核心素养与学校变革 评论地址：https://www.jiaokey.com/book/detail/14269093.html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