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布宜诺斯艾利斯激情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布宜诺斯艾利斯激情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本书出售、求购地址：https://www.jiaokey.com/book/detail/14168738.html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关键词搜索：https://www.jiaokey.com/tag/布宜诺斯艾利斯激情.html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