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顺峰山旅游中心  仙泉酒店</w:t>
      </w:r>
    </w:p>
    <w:p>
      <w:r>
        <w:rPr>
          <w:rFonts w:ascii="宋体" w:hAnsi="宋体" w:eastAsia="宋体"/>
          <w:sz w:val="24"/>
        </w:rPr>
        <w:t>唐忠琨，梁三根，黄玉才编辑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顺峰山旅游中心  仙泉酒店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唐忠琨，梁三根，黄玉才编辑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本书出售、求购地址：https://www.jiaokey.com/book/detail/14149242.html</w:t>
      </w:r>
    </w:p>
    <w:p>
      <w:r>
        <w:t>更多相关图书推荐：https://www.jiaokey.com</w:t>
      </w:r>
    </w:p>
    <w:p>
      <w:r>
        <w:t>唐忠琨，梁三根，黄玉才编辑 其他作品：https://www.jiaokey.com/tag/唐忠琨，梁三根，黄玉才编辑.html</w:t>
      </w:r>
    </w:p>
    <w:p>
      <w:r>
        <w:t>关键词搜索：https://www.jiaokey.com/tag/顺峰山旅游中心  仙泉酒店.html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