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书名：走进交大每一天  上  9月1日-2月29日</w:t>
      </w:r>
    </w:p>
    <w:p>
      <w:r>
        <w:t>作者：张雪永，桂富强，战凤主编；夏云涛，黄春蓉，高平平，宋刚副主编；韩琴英，邓秀芸，蒋洪林，罗蕾编委</w:t>
      </w:r>
    </w:p>
    <w:p>
      <w:r>
        <w:t>出版社：成都：西南交通大学出版社</w:t>
      </w:r>
    </w:p>
    <w:p>
      <w:r>
        <w:t>出版日期：2013</w:t>
      </w:r>
    </w:p>
    <w:p>
      <w:r>
        <w:t>总页数：187</w:t>
      </w:r>
    </w:p>
    <w:p>
      <w:r>
        <w:t>更多请访问教客网: www.jiaokey.com</w:t>
      </w:r>
    </w:p>
    <w:p>
      <w:r>
        <w:t>走进交大每一天  上  9月1日-2月29日 评论地址：https://www.jiaokey.com/book/detail/13943312.html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