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书名：宝宝不哭  破译宝宝哭声密码</w:t>
      </w:r>
    </w:p>
    <w:p>
      <w:r>
        <w:t>作者：陈肖鸣主编；陈聪德副主编；陈肖鸣，陈捷，陈聪德等编者</w:t>
      </w:r>
    </w:p>
    <w:p>
      <w:r>
        <w:t>出版社：北京：金盾出版社</w:t>
      </w:r>
    </w:p>
    <w:p>
      <w:r>
        <w:t>出版日期：2012.05</w:t>
      </w:r>
    </w:p>
    <w:p>
      <w:r>
        <w:t>总页数：96</w:t>
      </w:r>
    </w:p>
    <w:p>
      <w:r>
        <w:t>更多请访问教客网: www.jiaokey.com</w:t>
      </w:r>
    </w:p>
    <w:p>
      <w:r>
        <w:t>宝宝不哭  破译宝宝哭声密码 评论地址：https://www.jiaokey.com/book/detail/13839062.html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