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书名：文字苦旅  中国南方民族活态古文字田野考察纪实</w:t>
      </w:r>
    </w:p>
    <w:p>
      <w:r>
        <w:t>作者:黄建明编</w:t>
      </w:r>
    </w:p>
    <w:p>
      <w:r>
        <w:t>出版社:</w:t>
      </w:r>
    </w:p>
    <w:p>
      <w:r>
        <w:t>出版日期：2013.04</w:t>
      </w:r>
    </w:p>
    <w:p>
      <w:r>
        <w:t>总页数：305</w:t>
      </w:r>
    </w:p>
    <w:p>
      <w:r>
        <w:t>更多请访问教客网:www.jiaokey.com</w:t>
      </w:r>
    </w:p>
    <w:p>
      <w:r>
        <w:t>文字苦旅  中国南方民族活态古文字田野考察纪实评论地址：https://www.jiaokey.com/book/detail/13808680.html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