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4岁  数学能力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4岁  数学能力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本书出售、求购地址：https://www.jiaokey.com/book/detail/13761113.html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4岁  数学能力.html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