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回首来时路  陈五福医师回忆录</w:t>
      </w:r>
    </w:p>
    <w:p>
      <w:r>
        <w:rPr>
          <w:rFonts w:ascii="宋体" w:hAnsi="宋体" w:eastAsia="宋体"/>
          <w:sz w:val="24"/>
        </w:rPr>
        <w:t>张文义整理记录；张炎宪总编辑；李彩芬，吴丽娟执行主编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回首来时路  陈五福医师回忆录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张文义整理记录；张炎宪总编辑；李彩芬，吴丽娟执行主编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财团法人吴三连台湾史料基金会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本书出售、求购地址：https://www.jiaokey.com/book/detail/13739906.html</w:t>
      </w:r>
    </w:p>
    <w:p>
      <w:r>
        <w:t>更多相关图书推荐：https://www.jiaokey.com</w:t>
      </w:r>
    </w:p>
    <w:p>
      <w:r>
        <w:t>张文义整理记录；张炎宪总编辑；李彩芬，吴丽娟执行主编 其他作品：https://www.jiaokey.com/tag/张文义整理记录；张炎宪总编辑；李彩芬，吴丽娟执行主编.html</w:t>
      </w:r>
    </w:p>
    <w:p>
      <w:r>
        <w:t>财团法人吴三连台湾史料基金会 出版图书：https://www.jiaokey.com/tag/财团法人吴三连台湾史料基金会.html</w:t>
      </w:r>
    </w:p>
    <w:p>
      <w:r>
        <w:t>关键词搜索：https://www.jiaokey.com/tag/回首来时路  陈五福医师回忆录.html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