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建构型设计研究  从实验室、现场到展示厅</w:t>
      </w:r>
    </w:p>
    <w:p>
      <w:r>
        <w:rPr>
          <w:rFonts w:ascii="宋体" w:hAnsi="宋体" w:eastAsia="宋体"/>
          <w:sz w:val="24"/>
        </w:rPr>
        <w:t>（芬兰）伊波·科斯基宁，（美国）约翰·齐梅曼，（丹麦）托马斯·宾德，（瑞典）约翰·雷斯特罗姆，（荷兰）斯蒂芬·温斯维恩著；张宪，陈嬿译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建构型设计研究  从实验室、现场到展示厅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（芬兰）伊波·科斯基宁，（美国）约翰·齐梅曼，（丹麦）托马斯·宾德，（瑞典）约翰·雷斯特罗姆，（荷兰）斯蒂芬·温斯维恩著；张宪，陈嬿译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本书出售、求购地址：https://www.jiaokey.com/book/detail/13720843.html</w:t>
      </w:r>
    </w:p>
    <w:p>
      <w:r>
        <w:t>更多相关图书推荐：https://www.jiaokey.com</w:t>
      </w:r>
    </w:p>
    <w:p>
      <w:r>
        <w:t>（芬兰）伊波·科斯基宁，（美国）约翰·齐梅曼，（丹麦）托马斯·宾德，（瑞典）约翰·雷斯特罗姆，（荷兰）斯蒂芬·温斯维恩著；张宪，陈嬿译 其他作品：https://www.jiaokey.com/tag/（芬兰）伊波·科斯基宁，（美国）约翰·齐梅曼，（丹麦）托马斯·宾德，（瑞典）约翰·雷斯特罗姆，（荷兰）斯蒂芬·温斯维恩著；张宪，陈嬿译.html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关键词搜索：https://www.jiaokey.com/tag/建构型设计研究  从实验室、现场到展示厅.html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