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书名：夜郎寻根  六盘水市史前至夜郎时期考古调查新发现</w:t>
      </w:r>
    </w:p>
    <w:p>
      <w:r>
        <w:t>作者：贵州省文物局，贵州省文物考古研究所，六盘水市文物局编</w:t>
      </w:r>
    </w:p>
    <w:p>
      <w:r>
        <w:t>出版社：贵阳:贵州人民出版社,2013.08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夜郎寻根  六盘水市史前至夜郎时期考古调查新发现 评论地址：https://www.jiaokey.com/book/detail/13666691.html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