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祖父母  我的家人</w:t>
      </w:r>
    </w:p>
    <w:p>
      <w:r>
        <w:rPr>
          <w:rFonts w:ascii="宋体" w:hAnsi="宋体" w:eastAsia="宋体"/>
          <w:sz w:val="24"/>
        </w:rPr>
        <w:t>（西）何塞帕拉蒙，童心读世界丛书编辑部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祖父母  我的家人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（西）何塞帕拉蒙，童心读世界丛书编辑部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本书出售、求购地址：https://www.jiaokey.com/book/detail/13666098.html</w:t>
      </w:r>
    </w:p>
    <w:p>
      <w:r>
        <w:t>更多相关图书推荐：https://www.jiaokey.com</w:t>
      </w:r>
    </w:p>
    <w:p>
      <w:r>
        <w:t>（西）何塞帕拉蒙，童心读世界丛书编辑部 其他作品：https://www.jiaokey.com/tag/（西）何塞帕拉蒙，童心读世界丛书编辑部.html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关键词搜索：https://www.jiaokey.com/tag/祖父母  我的家人.html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