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书名：外贸单证操作教程  汉、英</w:t>
      </w:r>
    </w:p>
    <w:p>
      <w:r>
        <w:t>作者：杨荔，罗伙娣主编；覃艳冰，吴凤副主编；梁尚恩，黄洁敏参编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总页数：165</w:t>
      </w:r>
    </w:p>
    <w:p>
      <w:r>
        <w:t>更多请访问教客网: www.jiaokey.com</w:t>
      </w:r>
    </w:p>
    <w:p>
      <w:r>
        <w:t>外贸单证操作教程  汉、英 评论地址：https://www.jiaokey.com/book/detail/13640228.html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