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嘿，站住！</w:t>
      </w:r>
    </w:p>
    <w:p>
      <w:r>
        <w:rPr>
          <w:rFonts w:ascii="宋体" w:hAnsi="宋体" w:eastAsia="宋体"/>
          <w:sz w:val="24"/>
        </w:rPr>
        <w:t>（英国）简·威利斯文；（英国）托尼·罗斯图；张杨静译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嘿，站住！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（英国）简·威利斯文；（英国）托尼·罗斯图；张杨静译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本书出售、求购地址：https://www.jiaokey.com/book/detail/13638105.html</w:t>
      </w:r>
    </w:p>
    <w:p>
      <w:r>
        <w:t>更多相关图书推荐：https://www.jiaokey.com</w:t>
      </w:r>
    </w:p>
    <w:p>
      <w:r>
        <w:t>（英国）简·威利斯文；（英国）托尼·罗斯图；张杨静译 其他作品：https://www.jiaokey.com/tag/（英国）简·威利斯文；（英国）托尼·罗斯图；张杨静译.html</w:t>
      </w:r>
    </w:p>
    <w:p>
      <w:r>
        <w:t>武汉:湖北美术出版社,2012.05 出版图书：https://www.jiaokey.com/tag/武汉:湖北美术出版社,2012.05.html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