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书名：怀孕就得讲究吃  长胎不长肉，母婴都健康</w:t>
      </w:r>
    </w:p>
    <w:p>
      <w:r>
        <w:t>作者：李宁著</w:t>
      </w:r>
    </w:p>
    <w:p>
      <w:r>
        <w:t>出版社：北京：北京联合出版公司</w:t>
      </w:r>
    </w:p>
    <w:p>
      <w:r>
        <w:t>出版日期：2014.09</w:t>
      </w:r>
    </w:p>
    <w:p>
      <w:r>
        <w:t>总页数：190</w:t>
      </w:r>
    </w:p>
    <w:p>
      <w:r>
        <w:t>更多请访问教客网: www.jiaokey.com</w:t>
      </w:r>
    </w:p>
    <w:p>
      <w:r>
        <w:t>怀孕就得讲究吃  长胎不长肉，母婴都健康 评论地址：https://www.jiaokey.com/book/detail/13633396.html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