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书名：煤岩破坏表面电位效应理论与机制研究</w:t>
      </w:r>
    </w:p>
    <w:p>
      <w:r>
        <w:t>作者：李忠辉，王恩元，何学秋著</w:t>
      </w:r>
    </w:p>
    <w:p>
      <w:r>
        <w:t>出版社：徐州:中国矿业大学出版社,2013.01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煤岩破坏表面电位效应理论与机制研究 评论地址：https://www.jiaokey.com/book/detail/13596633.html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