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中法网司法考试名师辅导课堂笔记  国际法、国际私法、国际经济法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中法网司法考试名师辅导课堂笔记  国际法、国际私法、国际经济法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本书出售、求购地址：https://www.jiaokey.com/book/detail/13575629.html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关键词搜索：https://www.jiaokey.com/tag/中法网司法考试名师辅导课堂笔记  国际法、国际私法、国际经济法.html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