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1933.6-1933.8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1933.6-1933.8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本书出售、求购地址：https://www.jiaokey.com/book/detail/13547691.html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1933.6-1933.8.html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