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点校本二十四史精装版  第13册  卷98至114（传）</w:t>
      </w:r>
    </w:p>
    <w:p>
      <w:r>
        <w:rPr>
          <w:rFonts w:ascii="宋体" w:hAnsi="宋体" w:eastAsia="宋体"/>
          <w:sz w:val="24"/>
        </w:rPr>
        <w:t>（宋）欧阳修，宋祁撰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点校本二十四史精装版  第13册  卷98至114（传）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（宋）欧阳修，宋祁撰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本书出售、求购地址：https://www.jiaokey.com/book/detail/13484586.html</w:t>
      </w:r>
    </w:p>
    <w:p>
      <w:r>
        <w:t>更多相关图书推荐：https://www.jiaokey.com</w:t>
      </w:r>
    </w:p>
    <w:p>
      <w:r>
        <w:t>（宋）欧阳修，宋祁撰 其他作品：https://www.jiaokey.com/tag/（宋）欧阳修，宋祁撰.html</w:t>
      </w:r>
    </w:p>
    <w:p>
      <w:r>
        <w:t>北京：中华书局 出版图书：https://www.jiaokey.com/tag/北京：中华书局.html</w:t>
      </w:r>
    </w:p>
    <w:p>
      <w:r>
        <w:t>关键词搜索：https://www.jiaokey.com/tag/新唐书  点校本二十四史精装版  第13册  卷98至114（传）.html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