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书名：2013ESC心血管疾病研究进展</w:t>
      </w:r>
    </w:p>
    <w:p>
      <w:r>
        <w:t>作者：李艳芳，李志忠，张京梅主编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总页数：59</w:t>
      </w:r>
    </w:p>
    <w:p>
      <w:r>
        <w:t>更多请访问教客网: www.jiaokey.com</w:t>
      </w:r>
    </w:p>
    <w:p>
      <w:r>
        <w:t>2013ESC心血管疾病研究进展 评论地址：https://www.jiaokey.com/book/detail/13416958.html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