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扶沟统计年鉴  2004-2005</w:t>
      </w:r>
    </w:p>
    <w:p>
      <w:r>
        <w:rPr>
          <w:rFonts w:ascii="宋体" w:hAnsi="宋体" w:eastAsia="宋体"/>
          <w:sz w:val="24"/>
        </w:rPr>
        <w:t>河南省扶沟县统计局编；郭国亮主编；吴治邦，何红月，沙丙国等副主编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扶沟统计年鉴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河南省扶沟县统计局编；郭国亮主编；吴治邦，何红月，沙丙国等副主编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河南省扶沟县统计局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本书出售、求购地址：https://www.jiaokey.com/book/detail/13341942.html</w:t>
      </w:r>
    </w:p>
    <w:p>
      <w:r>
        <w:t>更多相关图书推荐：https://www.jiaokey.com</w:t>
      </w:r>
    </w:p>
    <w:p>
      <w:r>
        <w:t>河南省扶沟县统计局编；郭国亮主编；吴治邦，何红月，沙丙国等副主编 其他作品：https://www.jiaokey.com/tag/河南省扶沟县统计局编；郭国亮主编；吴治邦，何红月，沙丙国等副主编.html</w:t>
      </w:r>
    </w:p>
    <w:p>
      <w:r>
        <w:t>河南省扶沟县统计局 出版图书：https://www.jiaokey.com/tag/河南省扶沟县统计局.html</w:t>
      </w:r>
    </w:p>
    <w:p>
      <w:r>
        <w:t>关键词搜索：https://www.jiaokey.com/tag/扶沟统计年鉴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