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新乡市体育中心建设志</w:t>
      </w:r>
    </w:p>
    <w:p>
      <w:r>
        <w:rPr>
          <w:rFonts w:ascii="宋体" w:hAnsi="宋体" w:eastAsia="宋体"/>
          <w:sz w:val="24"/>
        </w:rPr>
        <w:t>新乡市省八运会场馆建设指挥部办公室编；傅德海，梁振芳主编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新乡市体育中心建设志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新乡市省八运会场馆建设指挥部办公室编；傅德海，梁振芳主编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新乡市省八运会场馆建设指挥部办公室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本书出售、求购地址：https://www.jiaokey.com/book/detail/13305919.html</w:t>
      </w:r>
    </w:p>
    <w:p>
      <w:r>
        <w:t>更多相关图书推荐：https://www.jiaokey.com</w:t>
      </w:r>
    </w:p>
    <w:p>
      <w:r>
        <w:t>新乡市省八运会场馆建设指挥部办公室编；傅德海，梁振芳主编 其他作品：https://www.jiaokey.com/tag/新乡市省八运会场馆建设指挥部办公室编；傅德海，梁振芳主编.html</w:t>
      </w:r>
    </w:p>
    <w:p>
      <w:r>
        <w:t>新乡市省八运会场馆建设指挥部办公室 出版图书：https://www.jiaokey.com/tag/新乡市省八运会场馆建设指挥部办公室.html</w:t>
      </w:r>
    </w:p>
    <w:p>
      <w:r>
        <w:t>关键词搜索：https://www.jiaokey.com/tag/新乡市体育中心建设志.html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