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杨贵谊回忆录  胶童与词典</w:t>
      </w:r>
    </w:p>
    <w:p>
      <w:r>
        <w:rPr>
          <w:rFonts w:ascii="宋体" w:hAnsi="宋体" w:eastAsia="宋体"/>
          <w:sz w:val="24"/>
        </w:rPr>
        <w:t>杨贵谊著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杨贵谊回忆录  胶童与词典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南大教育与研究基金会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本书出售、求购地址：https://www.jiaokey.com/book/detail/13292552.html</w:t>
      </w:r>
    </w:p>
    <w:p>
      <w:r>
        <w:t>更多相关图书推荐：https://www.jiaokey.com</w:t>
      </w:r>
    </w:p>
    <w:p>
      <w:r>
        <w:t>杨贵谊著 其他作品：https://www.jiaokey.com/tag/杨贵谊著.html</w:t>
      </w:r>
    </w:p>
    <w:p>
      <w:r>
        <w:t>南大教育与研究基金会 出版图书：https://www.jiaokey.com/tag/南大教育与研究基金会.html</w:t>
      </w:r>
    </w:p>
    <w:p>
      <w:r>
        <w:t>关键词搜索：https://www.jiaokey.com/tag/杨贵谊回忆录  胶童与词典.html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