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郑成功研究参考资料目录</w:t>
      </w:r>
    </w:p>
    <w:p>
      <w:r>
        <w:rPr>
          <w:rFonts w:ascii="宋体" w:hAnsi="宋体" w:eastAsia="宋体"/>
          <w:sz w:val="24"/>
        </w:rPr>
        <w:t>厦门郑成功纪念馆，厦门大学台湾研究所历史室合编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郑成功研究参考资料目录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厦门郑成功纪念馆，厦门大学台湾研究所历史室合编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郑成功研究学术讨论会秘书处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本书出售、求购地址：https://www.jiaokey.com/book/detail/13272132.html</w:t>
      </w:r>
    </w:p>
    <w:p>
      <w:r>
        <w:t>更多相关图书推荐：https://www.jiaokey.com</w:t>
      </w:r>
    </w:p>
    <w:p>
      <w:r>
        <w:t>厦门郑成功纪念馆，厦门大学台湾研究所历史室合编 其他作品：https://www.jiaokey.com/tag/厦门郑成功纪念馆，厦门大学台湾研究所历史室合编.html</w:t>
      </w:r>
    </w:p>
    <w:p>
      <w:r>
        <w:t>郑成功研究学术讨论会秘书处 出版图书：https://www.jiaokey.com/tag/郑成功研究学术讨论会秘书处.html</w:t>
      </w:r>
    </w:p>
    <w:p>
      <w:r>
        <w:t>关键词搜索：https://www.jiaokey.com/tag/郑成功研究参考资料目录.html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