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历史中的十诫  让社会井然有序的摩西法规＝THE TEN COMMANDMENTS</w:t>
      </w:r>
    </w:p>
    <w:p>
      <w:r>
        <w:rPr>
          <w:rFonts w:ascii="宋体" w:hAnsi="宋体" w:eastAsia="宋体"/>
          <w:sz w:val="24"/>
        </w:rPr>
        <w:t>（美）保罗·格莱姆雷·昆茨著；甘霖译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历史中的十诫  让社会井然有序的摩西法规＝THE TEN COMMANDMENTS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（美）保罗·格莱姆雷·昆茨著；甘霖译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本书出售、求购地址：https://www.jiaokey.com/book/detail/13246576.html</w:t>
      </w:r>
    </w:p>
    <w:p>
      <w:r>
        <w:t>更多相关图书推荐：https://www.jiaokey.com</w:t>
      </w:r>
    </w:p>
    <w:p>
      <w:r>
        <w:t>（美）保罗·格莱姆雷·昆茨著；甘霖译 其他作品：https://www.jiaokey.com/tag/（美）保罗·格莱姆雷·昆茨著；甘霖译.html</w:t>
      </w:r>
    </w:p>
    <w:p>
      <w:r>
        <w:t>贵州大学出版社 出版图书：https://www.jiaokey.com/tag/贵州大学出版社.html</w:t>
      </w:r>
    </w:p>
    <w:p>
      <w:r>
        <w:t>关键词搜索：https://www.jiaokey.com/tag/历史中的十诫  让社会井然有序的摩西法规＝THE TEN COMMANDMENTS.html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