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书名：干部教育培训绩效的评估指标、影响因素及优化路径研究</w:t>
      </w:r>
    </w:p>
    <w:p>
      <w:r>
        <w:t>作者：范柏乃等著</w:t>
      </w:r>
    </w:p>
    <w:p>
      <w:r>
        <w:t>出版社：杭州：浙江大学出版社</w:t>
      </w:r>
    </w:p>
    <w:p>
      <w:r>
        <w:t>出版日期：2012.11</w:t>
      </w:r>
    </w:p>
    <w:p>
      <w:r>
        <w:t>总页数：208</w:t>
      </w:r>
    </w:p>
    <w:p>
      <w:r>
        <w:t>更多请访问教客网: www.jiaokey.com</w:t>
      </w:r>
    </w:p>
    <w:p>
      <w:r>
        <w:t>干部教育培训绩效的评估指标、影响因素及优化路径研究 评论地址：https://www.jiaokey.com/book/detail/13195352.html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